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beforeAutospacing="0" w:after="0" w:afterAutospacing="0" w:line="360" w:lineRule="auto"/>
        <w:ind w:right="0"/>
        <w:textAlignment w:val="auto"/>
        <w:rPr>
          <w:rFonts w:hint="eastAsia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/>
          <w:sz w:val="32"/>
          <w:szCs w:val="32"/>
          <w:lang w:val="en-US" w:eastAsia="zh-CN"/>
        </w:rPr>
        <w:t>附件2</w:t>
      </w:r>
      <w:bookmarkStart w:id="1" w:name="_GoBack"/>
      <w:bookmarkEnd w:id="1"/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样品征集要求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提供贵</w:t>
      </w:r>
      <w:r>
        <w:rPr>
          <w:rFonts w:hint="eastAsia"/>
          <w:sz w:val="24"/>
          <w:lang w:val="en-US" w:eastAsia="zh-CN"/>
        </w:rPr>
        <w:t>单位</w:t>
      </w:r>
      <w:r>
        <w:rPr>
          <w:rFonts w:hint="eastAsia"/>
          <w:sz w:val="24"/>
        </w:rPr>
        <w:t>生产的样品，样品信息标签</w:t>
      </w:r>
      <w:r>
        <w:rPr>
          <w:rFonts w:hint="eastAsia"/>
          <w:sz w:val="24"/>
          <w:lang w:val="en-US" w:eastAsia="zh-CN"/>
        </w:rPr>
        <w:t>上</w:t>
      </w:r>
      <w:r>
        <w:rPr>
          <w:rFonts w:hint="eastAsia"/>
          <w:sz w:val="24"/>
        </w:rPr>
        <w:t>至少包含样品名称、生产批号等基本信息，</w:t>
      </w:r>
      <w:r>
        <w:rPr>
          <w:rFonts w:hint="eastAsia"/>
          <w:sz w:val="24"/>
          <w:lang w:val="en-US" w:eastAsia="zh-CN"/>
        </w:rPr>
        <w:t>并与</w:t>
      </w:r>
      <w:r>
        <w:rPr>
          <w:rFonts w:hint="eastAsia"/>
          <w:sz w:val="24"/>
        </w:rPr>
        <w:t>样品信息表（见下表）一致。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请提供样品随附材料：</w:t>
      </w:r>
    </w:p>
    <w:p>
      <w:pPr>
        <w:pStyle w:val="7"/>
        <w:numPr>
          <w:ilvl w:val="0"/>
          <w:numId w:val="2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请如实填写</w:t>
      </w:r>
      <w:r>
        <w:rPr>
          <w:rFonts w:hint="eastAsia"/>
          <w:b/>
          <w:bCs/>
          <w:sz w:val="24"/>
        </w:rPr>
        <w:t>样品信息表</w:t>
      </w:r>
      <w:r>
        <w:rPr>
          <w:rFonts w:hint="eastAsia"/>
          <w:sz w:val="24"/>
        </w:rPr>
        <w:t>（见下表）并打印纸版随样品一同寄出，请务必填写正确的企业名称、联系人以及联系电话，</w:t>
      </w:r>
      <w:r>
        <w:fldChar w:fldCharType="begin"/>
      </w:r>
      <w:r>
        <w:instrText xml:space="preserve"> HYPERLINK "mailto:同时需将电子版发送至FFresearch@163.com" </w:instrText>
      </w:r>
      <w:r>
        <w:fldChar w:fldCharType="separate"/>
      </w:r>
      <w:r>
        <w:rPr>
          <w:rFonts w:hint="eastAsia"/>
          <w:sz w:val="24"/>
        </w:rPr>
        <w:t>同时需将电子版发送至bjspbjgn@cfsi.net.cn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；</w:t>
      </w:r>
    </w:p>
    <w:p>
      <w:pPr>
        <w:pStyle w:val="7"/>
        <w:numPr>
          <w:ilvl w:val="0"/>
          <w:numId w:val="2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请提供上述相应批次样品的</w:t>
      </w:r>
      <w:r>
        <w:rPr>
          <w:rFonts w:hint="eastAsia"/>
          <w:b/>
          <w:bCs/>
          <w:sz w:val="24"/>
        </w:rPr>
        <w:t>检验报告</w:t>
      </w:r>
      <w:r>
        <w:rPr>
          <w:rFonts w:hint="eastAsia"/>
          <w:sz w:val="24"/>
        </w:rPr>
        <w:t>（</w:t>
      </w:r>
      <w:r>
        <w:rPr>
          <w:rFonts w:hint="eastAsia"/>
          <w:sz w:val="24"/>
          <w:lang w:val="en-US" w:eastAsia="zh-CN"/>
        </w:rPr>
        <w:t>如有，</w:t>
      </w:r>
      <w:r>
        <w:rPr>
          <w:rFonts w:hint="eastAsia"/>
          <w:sz w:val="24"/>
        </w:rPr>
        <w:t>自检或外检报告</w:t>
      </w:r>
      <w:r>
        <w:rPr>
          <w:rFonts w:hint="eastAsia"/>
          <w:sz w:val="24"/>
          <w:lang w:val="en-US" w:eastAsia="zh-CN"/>
        </w:rPr>
        <w:t>均可</w:t>
      </w:r>
      <w:r>
        <w:rPr>
          <w:rFonts w:hint="eastAsia"/>
          <w:sz w:val="24"/>
        </w:rPr>
        <w:t>），</w:t>
      </w:r>
      <w:r>
        <w:fldChar w:fldCharType="begin"/>
      </w:r>
      <w:r>
        <w:instrText xml:space="preserve"> HYPERLINK "mailto:检验报告请发送电子版至FFresearch@163.com" </w:instrText>
      </w:r>
      <w:r>
        <w:fldChar w:fldCharType="separate"/>
      </w:r>
      <w:r>
        <w:rPr>
          <w:rFonts w:hint="eastAsia"/>
          <w:sz w:val="24"/>
        </w:rPr>
        <w:t>检验报告请发送电子版至bjspbjgn@cfsi.net.cn</w:t>
      </w:r>
      <w:r>
        <w:rPr>
          <w:sz w:val="24"/>
        </w:rPr>
        <w:fldChar w:fldCharType="end"/>
      </w:r>
      <w:r>
        <w:rPr>
          <w:rFonts w:hint="eastAsia"/>
          <w:sz w:val="24"/>
        </w:rPr>
        <w:t>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上述样品及材料请务必于</w:t>
      </w:r>
      <w:r>
        <w:rPr>
          <w:b/>
          <w:bCs/>
          <w:sz w:val="24"/>
          <w:u w:val="single"/>
        </w:rPr>
        <w:t>202</w:t>
      </w:r>
      <w:r>
        <w:rPr>
          <w:rFonts w:hint="eastAsia"/>
          <w:b/>
          <w:bCs/>
          <w:sz w:val="24"/>
          <w:u w:val="single"/>
          <w:lang w:val="en-US" w:eastAsia="zh-CN"/>
        </w:rPr>
        <w:t>6</w:t>
      </w:r>
      <w:r>
        <w:rPr>
          <w:rFonts w:hint="eastAsia"/>
          <w:b/>
          <w:bCs/>
          <w:sz w:val="24"/>
          <w:u w:val="single"/>
        </w:rPr>
        <w:t>年</w:t>
      </w:r>
      <w:r>
        <w:rPr>
          <w:rFonts w:hint="eastAsia"/>
          <w:b/>
          <w:bCs/>
          <w:sz w:val="24"/>
          <w:u w:val="single"/>
          <w:lang w:val="en-US" w:eastAsia="zh-CN"/>
        </w:rPr>
        <w:t>11</w:t>
      </w:r>
      <w:r>
        <w:rPr>
          <w:rFonts w:hint="eastAsia"/>
          <w:b/>
          <w:bCs/>
          <w:sz w:val="24"/>
          <w:u w:val="single"/>
        </w:rPr>
        <w:t>月</w:t>
      </w:r>
      <w:r>
        <w:rPr>
          <w:rFonts w:hint="eastAsia"/>
          <w:b/>
          <w:bCs/>
          <w:sz w:val="24"/>
          <w:u w:val="single"/>
          <w:lang w:val="en-US" w:eastAsia="zh-CN"/>
        </w:rPr>
        <w:t>1</w:t>
      </w:r>
      <w:r>
        <w:rPr>
          <w:rFonts w:hint="eastAsia"/>
          <w:b/>
          <w:bCs/>
          <w:sz w:val="24"/>
          <w:u w:val="single"/>
        </w:rPr>
        <w:t>日</w:t>
      </w:r>
      <w:r>
        <w:rPr>
          <w:rFonts w:hint="eastAsia"/>
          <w:sz w:val="24"/>
        </w:rPr>
        <w:t>前寄至收样地址，</w:t>
      </w:r>
      <w:r>
        <w:fldChar w:fldCharType="begin"/>
      </w:r>
      <w:r>
        <w:instrText xml:space="preserve"> HYPERLINK "mailto:电子材料发送至FFresearch@163.com" </w:instrText>
      </w:r>
      <w:r>
        <w:fldChar w:fldCharType="separate"/>
      </w:r>
      <w:r>
        <w:rPr>
          <w:rFonts w:hint="eastAsia"/>
          <w:sz w:val="24"/>
        </w:rPr>
        <w:t>电子材料发送至邮箱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，如需延期提供样品可提前联系告知收样人。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</w:rPr>
      </w:pPr>
      <w:r>
        <w:rPr>
          <w:rFonts w:hint="eastAsia"/>
          <w:sz w:val="24"/>
        </w:rPr>
        <w:t>寄送的样品请妥善封装，防止渗漏。样品寄出后需告知收样人（短信）。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b/>
          <w:sz w:val="28"/>
        </w:rPr>
      </w:pPr>
      <w:r>
        <w:rPr>
          <w:rFonts w:hint="eastAsia"/>
          <w:sz w:val="24"/>
        </w:rPr>
        <w:t>收样人及地址：北京市西城区三里河东路8号国家食品安全检验检测技术研究中心</w:t>
      </w:r>
      <w:r>
        <w:rPr>
          <w:rFonts w:hint="eastAsia"/>
          <w:sz w:val="24"/>
          <w:lang w:eastAsia="zh-CN"/>
        </w:rPr>
        <w:t>（邮编100045）</w:t>
      </w:r>
      <w:r>
        <w:rPr>
          <w:rFonts w:hint="eastAsia"/>
          <w:sz w:val="24"/>
        </w:rPr>
        <w:t>，李高林，13356282061。</w:t>
      </w:r>
    </w:p>
    <w:p>
      <w:pPr>
        <w:pStyle w:val="7"/>
        <w:numPr>
          <w:ilvl w:val="0"/>
          <w:numId w:val="0"/>
        </w:numPr>
        <w:spacing w:line="360" w:lineRule="auto"/>
        <w:ind w:leftChars="0"/>
        <w:jc w:val="center"/>
        <w:rPr>
          <w:b/>
          <w:sz w:val="28"/>
        </w:rPr>
      </w:pPr>
      <w:r>
        <w:rPr>
          <w:rFonts w:hint="eastAsia"/>
          <w:b/>
          <w:sz w:val="28"/>
          <w:szCs w:val="28"/>
          <w:lang w:val="en-US" w:eastAsia="zh-CN"/>
        </w:rPr>
        <w:t>_____________</w:t>
      </w:r>
      <w:r>
        <w:rPr>
          <w:b/>
          <w:sz w:val="28"/>
        </w:rPr>
        <w:t>信息表</w:t>
      </w:r>
    </w:p>
    <w:p>
      <w:pPr>
        <w:spacing w:after="156" w:afterLines="50"/>
        <w:ind w:leftChars="-52" w:hanging="109" w:hangingChars="52"/>
        <w:jc w:val="left"/>
        <w:rPr>
          <w:sz w:val="18"/>
          <w:szCs w:val="18"/>
        </w:rPr>
      </w:pPr>
      <w:r>
        <w:t xml:space="preserve">企业名称：                          </w:t>
      </w:r>
      <w:r>
        <w:rPr>
          <w:rFonts w:hint="eastAsia"/>
        </w:rPr>
        <w:t xml:space="preserve">               </w:t>
      </w:r>
      <w:r>
        <w:t xml:space="preserve"> 样品来源：□自生产 □购买/赠与  </w:t>
      </w:r>
      <w:r>
        <w:rPr>
          <w:rFonts w:hint="eastAsia"/>
        </w:rPr>
        <w:t xml:space="preserve">     </w:t>
      </w:r>
      <w:r>
        <w:t xml:space="preserve">  联系人：        </w:t>
      </w:r>
      <w:r>
        <w:rPr>
          <w:rFonts w:hint="eastAsia"/>
        </w:rPr>
        <w:t xml:space="preserve">  </w:t>
      </w:r>
      <w:r>
        <w:t xml:space="preserve">     联系电话：</w:t>
      </w:r>
    </w:p>
    <w:tbl>
      <w:tblPr>
        <w:tblStyle w:val="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271"/>
        <w:gridCol w:w="2368"/>
        <w:gridCol w:w="1302"/>
        <w:gridCol w:w="1302"/>
        <w:gridCol w:w="1115"/>
        <w:gridCol w:w="1115"/>
        <w:gridCol w:w="1254"/>
        <w:gridCol w:w="1319"/>
        <w:gridCol w:w="1149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236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48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样品名称</w:t>
            </w:r>
          </w:p>
        </w:tc>
        <w:tc>
          <w:tcPr>
            <w:tcW w:w="835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样品类别</w:t>
            </w:r>
          </w:p>
          <w:p>
            <w:pPr>
              <w:jc w:val="center"/>
              <w:rPr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（固体</w:t>
            </w:r>
            <w:r>
              <w:rPr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液体</w:t>
            </w:r>
            <w:r>
              <w:rPr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不同型号）</w:t>
            </w:r>
          </w:p>
        </w:tc>
        <w:tc>
          <w:tcPr>
            <w:tcW w:w="459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生产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批号</w:t>
            </w:r>
          </w:p>
        </w:tc>
        <w:tc>
          <w:tcPr>
            <w:tcW w:w="459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生产日期</w:t>
            </w: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样品量</w:t>
            </w:r>
          </w:p>
        </w:tc>
        <w:tc>
          <w:tcPr>
            <w:tcW w:w="393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保存条件及保质期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主要成分及含量</w:t>
            </w: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/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生产原辅料</w:t>
            </w:r>
            <w:bookmarkEnd w:id="0"/>
          </w:p>
        </w:tc>
        <w:tc>
          <w:tcPr>
            <w:tcW w:w="405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检测报告</w:t>
            </w:r>
          </w:p>
          <w:p>
            <w:pPr>
              <w:jc w:val="center"/>
              <w:rPr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（有</w:t>
            </w:r>
            <w:r>
              <w:rPr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无）</w:t>
            </w:r>
          </w:p>
        </w:tc>
        <w:tc>
          <w:tcPr>
            <w:tcW w:w="459" w:type="pct"/>
            <w:vAlign w:val="center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其他需要说明的事项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48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36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  <w:tc>
          <w:tcPr>
            <w:tcW w:w="448" w:type="pct"/>
          </w:tcPr>
          <w:p>
            <w:pPr>
              <w:jc w:val="left"/>
              <w:rPr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可加页</w:t>
            </w:r>
          </w:p>
        </w:tc>
        <w:tc>
          <w:tcPr>
            <w:tcW w:w="83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9" w:type="pct"/>
          </w:tcPr>
          <w:p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B7897C"/>
    <w:multiLevelType w:val="singleLevel"/>
    <w:tmpl w:val="FAB7897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  <w:sz w:val="24"/>
        <w:szCs w:val="24"/>
      </w:rPr>
    </w:lvl>
  </w:abstractNum>
  <w:abstractNum w:abstractNumId="1">
    <w:nsid w:val="183C58C1"/>
    <w:multiLevelType w:val="multilevel"/>
    <w:tmpl w:val="183C58C1"/>
    <w:lvl w:ilvl="0" w:tentative="0">
      <w:start w:val="1"/>
      <w:numFmt w:val="decimalEnclosedCircle"/>
      <w:lvlText w:val="%1"/>
      <w:lvlJc w:val="left"/>
      <w:pPr>
        <w:ind w:left="12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45" w:hanging="420"/>
      </w:pPr>
    </w:lvl>
    <w:lvl w:ilvl="2" w:tentative="0">
      <w:start w:val="1"/>
      <w:numFmt w:val="lowerRoman"/>
      <w:lvlText w:val="%3."/>
      <w:lvlJc w:val="right"/>
      <w:pPr>
        <w:ind w:left="2165" w:hanging="420"/>
      </w:pPr>
    </w:lvl>
    <w:lvl w:ilvl="3" w:tentative="0">
      <w:start w:val="1"/>
      <w:numFmt w:val="decimal"/>
      <w:lvlText w:val="%4."/>
      <w:lvlJc w:val="left"/>
      <w:pPr>
        <w:ind w:left="2585" w:hanging="420"/>
      </w:pPr>
    </w:lvl>
    <w:lvl w:ilvl="4" w:tentative="0">
      <w:start w:val="1"/>
      <w:numFmt w:val="lowerLetter"/>
      <w:lvlText w:val="%5)"/>
      <w:lvlJc w:val="left"/>
      <w:pPr>
        <w:ind w:left="3005" w:hanging="420"/>
      </w:pPr>
    </w:lvl>
    <w:lvl w:ilvl="5" w:tentative="0">
      <w:start w:val="1"/>
      <w:numFmt w:val="lowerRoman"/>
      <w:lvlText w:val="%6."/>
      <w:lvlJc w:val="right"/>
      <w:pPr>
        <w:ind w:left="3425" w:hanging="420"/>
      </w:pPr>
    </w:lvl>
    <w:lvl w:ilvl="6" w:tentative="0">
      <w:start w:val="1"/>
      <w:numFmt w:val="decimal"/>
      <w:lvlText w:val="%7."/>
      <w:lvlJc w:val="left"/>
      <w:pPr>
        <w:ind w:left="3845" w:hanging="420"/>
      </w:pPr>
    </w:lvl>
    <w:lvl w:ilvl="7" w:tentative="0">
      <w:start w:val="1"/>
      <w:numFmt w:val="lowerLetter"/>
      <w:lvlText w:val="%8)"/>
      <w:lvlJc w:val="left"/>
      <w:pPr>
        <w:ind w:left="4265" w:hanging="420"/>
      </w:pPr>
    </w:lvl>
    <w:lvl w:ilvl="8" w:tentative="0">
      <w:start w:val="1"/>
      <w:numFmt w:val="lowerRoman"/>
      <w:lvlText w:val="%9."/>
      <w:lvlJc w:val="right"/>
      <w:pPr>
        <w:ind w:left="468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286D58"/>
    <w:rsid w:val="00316E71"/>
    <w:rsid w:val="004D1F67"/>
    <w:rsid w:val="00560691"/>
    <w:rsid w:val="009F0D31"/>
    <w:rsid w:val="00C23799"/>
    <w:rsid w:val="01317FC0"/>
    <w:rsid w:val="015017D5"/>
    <w:rsid w:val="01536EB3"/>
    <w:rsid w:val="02136D7C"/>
    <w:rsid w:val="0246318F"/>
    <w:rsid w:val="027D5E47"/>
    <w:rsid w:val="029F7521"/>
    <w:rsid w:val="02F673E8"/>
    <w:rsid w:val="030F36EC"/>
    <w:rsid w:val="0329010D"/>
    <w:rsid w:val="037554FB"/>
    <w:rsid w:val="03786D6D"/>
    <w:rsid w:val="03A3544C"/>
    <w:rsid w:val="03AE0597"/>
    <w:rsid w:val="03B26DFC"/>
    <w:rsid w:val="03FA0B6D"/>
    <w:rsid w:val="042F164B"/>
    <w:rsid w:val="04415537"/>
    <w:rsid w:val="045C4D32"/>
    <w:rsid w:val="0466475C"/>
    <w:rsid w:val="047A650E"/>
    <w:rsid w:val="047B37EC"/>
    <w:rsid w:val="04CA0417"/>
    <w:rsid w:val="04F435B7"/>
    <w:rsid w:val="04FF5B5C"/>
    <w:rsid w:val="05143E34"/>
    <w:rsid w:val="051C67A7"/>
    <w:rsid w:val="051E341D"/>
    <w:rsid w:val="052A3E48"/>
    <w:rsid w:val="052B5F76"/>
    <w:rsid w:val="056256D9"/>
    <w:rsid w:val="056B7E03"/>
    <w:rsid w:val="05AD52A9"/>
    <w:rsid w:val="05D43E21"/>
    <w:rsid w:val="06237B05"/>
    <w:rsid w:val="062F6341"/>
    <w:rsid w:val="065004DE"/>
    <w:rsid w:val="066F725C"/>
    <w:rsid w:val="06910DE6"/>
    <w:rsid w:val="06B81DF6"/>
    <w:rsid w:val="06D058EF"/>
    <w:rsid w:val="070C6BE5"/>
    <w:rsid w:val="073908FF"/>
    <w:rsid w:val="07812665"/>
    <w:rsid w:val="07A43FC7"/>
    <w:rsid w:val="07CA3336"/>
    <w:rsid w:val="07D72E25"/>
    <w:rsid w:val="07ED1702"/>
    <w:rsid w:val="07EF1D9F"/>
    <w:rsid w:val="0842578A"/>
    <w:rsid w:val="0876453F"/>
    <w:rsid w:val="087A6171"/>
    <w:rsid w:val="08DB32EB"/>
    <w:rsid w:val="08E17FA6"/>
    <w:rsid w:val="090E22C0"/>
    <w:rsid w:val="09100063"/>
    <w:rsid w:val="094B2A8F"/>
    <w:rsid w:val="094E3246"/>
    <w:rsid w:val="09C670D6"/>
    <w:rsid w:val="09DB1836"/>
    <w:rsid w:val="09F309A1"/>
    <w:rsid w:val="0A076A3F"/>
    <w:rsid w:val="0A0F37BD"/>
    <w:rsid w:val="0A1179A7"/>
    <w:rsid w:val="0A1D4D9E"/>
    <w:rsid w:val="0A20620B"/>
    <w:rsid w:val="0A5375EA"/>
    <w:rsid w:val="0A7F4091"/>
    <w:rsid w:val="0B062FBF"/>
    <w:rsid w:val="0B141069"/>
    <w:rsid w:val="0B45410E"/>
    <w:rsid w:val="0B8A479E"/>
    <w:rsid w:val="0BA77525"/>
    <w:rsid w:val="0BAC5F21"/>
    <w:rsid w:val="0BB02974"/>
    <w:rsid w:val="0C0A50A7"/>
    <w:rsid w:val="0C0E7D6A"/>
    <w:rsid w:val="0C3E24C1"/>
    <w:rsid w:val="0C515D09"/>
    <w:rsid w:val="0CB56592"/>
    <w:rsid w:val="0CC4342A"/>
    <w:rsid w:val="0D5E4DB0"/>
    <w:rsid w:val="0D7830AA"/>
    <w:rsid w:val="0D8D503C"/>
    <w:rsid w:val="0D983E22"/>
    <w:rsid w:val="0DC85BCB"/>
    <w:rsid w:val="0DD427B5"/>
    <w:rsid w:val="0DD936AF"/>
    <w:rsid w:val="0DE3734A"/>
    <w:rsid w:val="0E344D8E"/>
    <w:rsid w:val="0E512F05"/>
    <w:rsid w:val="0E5E3222"/>
    <w:rsid w:val="0E6021AA"/>
    <w:rsid w:val="0E6C4917"/>
    <w:rsid w:val="0EDE6939"/>
    <w:rsid w:val="0EF31136"/>
    <w:rsid w:val="0EF67D49"/>
    <w:rsid w:val="0F0825E5"/>
    <w:rsid w:val="0F2D132E"/>
    <w:rsid w:val="0F485901"/>
    <w:rsid w:val="0FDC50C3"/>
    <w:rsid w:val="104A61B9"/>
    <w:rsid w:val="104C00AA"/>
    <w:rsid w:val="10C6269F"/>
    <w:rsid w:val="10D77EAD"/>
    <w:rsid w:val="111429E0"/>
    <w:rsid w:val="11152B23"/>
    <w:rsid w:val="1163465C"/>
    <w:rsid w:val="11840395"/>
    <w:rsid w:val="119C04E3"/>
    <w:rsid w:val="11C76708"/>
    <w:rsid w:val="11DF6BCA"/>
    <w:rsid w:val="11E87FB1"/>
    <w:rsid w:val="12172B7F"/>
    <w:rsid w:val="12207E78"/>
    <w:rsid w:val="12585822"/>
    <w:rsid w:val="12690594"/>
    <w:rsid w:val="12943BD9"/>
    <w:rsid w:val="129675AC"/>
    <w:rsid w:val="12DF74FD"/>
    <w:rsid w:val="12FD4ED9"/>
    <w:rsid w:val="13095F08"/>
    <w:rsid w:val="132A3E5E"/>
    <w:rsid w:val="1351431A"/>
    <w:rsid w:val="137E2D0A"/>
    <w:rsid w:val="143C0671"/>
    <w:rsid w:val="14EE0A44"/>
    <w:rsid w:val="1505344F"/>
    <w:rsid w:val="1549733B"/>
    <w:rsid w:val="15DF05A1"/>
    <w:rsid w:val="163E1D81"/>
    <w:rsid w:val="165E0EC9"/>
    <w:rsid w:val="16674AB5"/>
    <w:rsid w:val="168308D1"/>
    <w:rsid w:val="16846436"/>
    <w:rsid w:val="16D433D3"/>
    <w:rsid w:val="17013E26"/>
    <w:rsid w:val="17423242"/>
    <w:rsid w:val="17866E4C"/>
    <w:rsid w:val="179C3197"/>
    <w:rsid w:val="17A22359"/>
    <w:rsid w:val="17D24A5E"/>
    <w:rsid w:val="1808799E"/>
    <w:rsid w:val="181323DF"/>
    <w:rsid w:val="1818128E"/>
    <w:rsid w:val="1853401E"/>
    <w:rsid w:val="18607CF3"/>
    <w:rsid w:val="18647300"/>
    <w:rsid w:val="188F0D92"/>
    <w:rsid w:val="18A70E61"/>
    <w:rsid w:val="1908128B"/>
    <w:rsid w:val="190B6CE0"/>
    <w:rsid w:val="1966686A"/>
    <w:rsid w:val="1988130F"/>
    <w:rsid w:val="19933A04"/>
    <w:rsid w:val="19C71BC5"/>
    <w:rsid w:val="19D72A53"/>
    <w:rsid w:val="19DB3104"/>
    <w:rsid w:val="1A063D6D"/>
    <w:rsid w:val="1A1C31BE"/>
    <w:rsid w:val="1A430315"/>
    <w:rsid w:val="1BBC2A25"/>
    <w:rsid w:val="1BCC36BA"/>
    <w:rsid w:val="1BD155ED"/>
    <w:rsid w:val="1C443F2C"/>
    <w:rsid w:val="1C8467B4"/>
    <w:rsid w:val="1C8B75CF"/>
    <w:rsid w:val="1CA23D71"/>
    <w:rsid w:val="1CCB5C6C"/>
    <w:rsid w:val="1CD04E42"/>
    <w:rsid w:val="1D1571D5"/>
    <w:rsid w:val="1DBC2FF4"/>
    <w:rsid w:val="1DD60E36"/>
    <w:rsid w:val="1DE50E33"/>
    <w:rsid w:val="1E0B1971"/>
    <w:rsid w:val="1E1F2850"/>
    <w:rsid w:val="1E9613F4"/>
    <w:rsid w:val="1EA85383"/>
    <w:rsid w:val="1EB34192"/>
    <w:rsid w:val="1EF941FF"/>
    <w:rsid w:val="1F4140D4"/>
    <w:rsid w:val="1F780A40"/>
    <w:rsid w:val="1F8236C3"/>
    <w:rsid w:val="1FCC742D"/>
    <w:rsid w:val="1FE023C2"/>
    <w:rsid w:val="1FFA4102"/>
    <w:rsid w:val="201B7DBD"/>
    <w:rsid w:val="20BF5775"/>
    <w:rsid w:val="20F8302C"/>
    <w:rsid w:val="2100271D"/>
    <w:rsid w:val="21312ACB"/>
    <w:rsid w:val="21902DDA"/>
    <w:rsid w:val="219C0BF5"/>
    <w:rsid w:val="21D073DF"/>
    <w:rsid w:val="228769B7"/>
    <w:rsid w:val="231C0394"/>
    <w:rsid w:val="23207B89"/>
    <w:rsid w:val="23662144"/>
    <w:rsid w:val="237A1359"/>
    <w:rsid w:val="238C4117"/>
    <w:rsid w:val="2396547A"/>
    <w:rsid w:val="24261D56"/>
    <w:rsid w:val="24320117"/>
    <w:rsid w:val="245B4CF4"/>
    <w:rsid w:val="247214BB"/>
    <w:rsid w:val="24A032C1"/>
    <w:rsid w:val="24AF57F5"/>
    <w:rsid w:val="24F04F3A"/>
    <w:rsid w:val="25256739"/>
    <w:rsid w:val="256C280E"/>
    <w:rsid w:val="257A2F55"/>
    <w:rsid w:val="25BC23CF"/>
    <w:rsid w:val="25EB1127"/>
    <w:rsid w:val="260961E2"/>
    <w:rsid w:val="26415E30"/>
    <w:rsid w:val="265C0252"/>
    <w:rsid w:val="26612AF8"/>
    <w:rsid w:val="26C24A68"/>
    <w:rsid w:val="26D32832"/>
    <w:rsid w:val="26F52595"/>
    <w:rsid w:val="271E47FA"/>
    <w:rsid w:val="27226BC7"/>
    <w:rsid w:val="27263F65"/>
    <w:rsid w:val="274D4DDD"/>
    <w:rsid w:val="27A9388D"/>
    <w:rsid w:val="27D000B8"/>
    <w:rsid w:val="283E5E10"/>
    <w:rsid w:val="28403D36"/>
    <w:rsid w:val="28414DDD"/>
    <w:rsid w:val="288E38D5"/>
    <w:rsid w:val="28D11BE7"/>
    <w:rsid w:val="28FF335C"/>
    <w:rsid w:val="290A474E"/>
    <w:rsid w:val="292D3D9F"/>
    <w:rsid w:val="293254E5"/>
    <w:rsid w:val="294460AB"/>
    <w:rsid w:val="2955495D"/>
    <w:rsid w:val="298C784C"/>
    <w:rsid w:val="2A022952"/>
    <w:rsid w:val="2A0D6327"/>
    <w:rsid w:val="2A640B8C"/>
    <w:rsid w:val="2A8A7B3C"/>
    <w:rsid w:val="2A8C21DC"/>
    <w:rsid w:val="2A8D67FB"/>
    <w:rsid w:val="2A9A662B"/>
    <w:rsid w:val="2AC70A61"/>
    <w:rsid w:val="2ADA6B81"/>
    <w:rsid w:val="2AE324EC"/>
    <w:rsid w:val="2AF70E17"/>
    <w:rsid w:val="2B2F29C1"/>
    <w:rsid w:val="2B9B3200"/>
    <w:rsid w:val="2B9F2B8E"/>
    <w:rsid w:val="2BAD2FCB"/>
    <w:rsid w:val="2BB941E3"/>
    <w:rsid w:val="2BCA7863"/>
    <w:rsid w:val="2BD62481"/>
    <w:rsid w:val="2C4577CA"/>
    <w:rsid w:val="2C471A93"/>
    <w:rsid w:val="2C734581"/>
    <w:rsid w:val="2C821231"/>
    <w:rsid w:val="2C9B23D3"/>
    <w:rsid w:val="2CA07FAD"/>
    <w:rsid w:val="2CC068B6"/>
    <w:rsid w:val="2D0E5150"/>
    <w:rsid w:val="2D1B1D73"/>
    <w:rsid w:val="2D517C19"/>
    <w:rsid w:val="2D7E2E8F"/>
    <w:rsid w:val="2DA655DB"/>
    <w:rsid w:val="2DB71446"/>
    <w:rsid w:val="2DC365E3"/>
    <w:rsid w:val="2DF21AA3"/>
    <w:rsid w:val="2E087842"/>
    <w:rsid w:val="2E231573"/>
    <w:rsid w:val="2E2849FC"/>
    <w:rsid w:val="2E7702D1"/>
    <w:rsid w:val="2E943E5C"/>
    <w:rsid w:val="2ECE2501"/>
    <w:rsid w:val="2EFB0EC2"/>
    <w:rsid w:val="2F071A8F"/>
    <w:rsid w:val="2F074F35"/>
    <w:rsid w:val="2F1132AD"/>
    <w:rsid w:val="2F2F4D34"/>
    <w:rsid w:val="2F4676F3"/>
    <w:rsid w:val="2F6426BE"/>
    <w:rsid w:val="2F702ABE"/>
    <w:rsid w:val="2F964638"/>
    <w:rsid w:val="3007173E"/>
    <w:rsid w:val="307F18CB"/>
    <w:rsid w:val="30801A07"/>
    <w:rsid w:val="30A11A65"/>
    <w:rsid w:val="312A50AB"/>
    <w:rsid w:val="313A21DA"/>
    <w:rsid w:val="316907DE"/>
    <w:rsid w:val="319A5BC2"/>
    <w:rsid w:val="31AC046D"/>
    <w:rsid w:val="31B60FF5"/>
    <w:rsid w:val="31D74A31"/>
    <w:rsid w:val="323F72C5"/>
    <w:rsid w:val="326232F2"/>
    <w:rsid w:val="32A92F56"/>
    <w:rsid w:val="32C065E3"/>
    <w:rsid w:val="3330474F"/>
    <w:rsid w:val="33826033"/>
    <w:rsid w:val="33AD2EB2"/>
    <w:rsid w:val="33BF15F4"/>
    <w:rsid w:val="33D139DC"/>
    <w:rsid w:val="33D44795"/>
    <w:rsid w:val="33FC7525"/>
    <w:rsid w:val="341E2234"/>
    <w:rsid w:val="342B21B8"/>
    <w:rsid w:val="344E60B5"/>
    <w:rsid w:val="348051D9"/>
    <w:rsid w:val="34CE1EF8"/>
    <w:rsid w:val="34FE7CB5"/>
    <w:rsid w:val="35037A76"/>
    <w:rsid w:val="353A23B1"/>
    <w:rsid w:val="354C0C91"/>
    <w:rsid w:val="35B95E6A"/>
    <w:rsid w:val="35D12DE6"/>
    <w:rsid w:val="35FF1D22"/>
    <w:rsid w:val="364915D7"/>
    <w:rsid w:val="36E15898"/>
    <w:rsid w:val="37072314"/>
    <w:rsid w:val="370D0412"/>
    <w:rsid w:val="370F3574"/>
    <w:rsid w:val="374E7484"/>
    <w:rsid w:val="376D6485"/>
    <w:rsid w:val="37D52C6F"/>
    <w:rsid w:val="37E100B9"/>
    <w:rsid w:val="38A4498C"/>
    <w:rsid w:val="38AE2935"/>
    <w:rsid w:val="38D77F01"/>
    <w:rsid w:val="39063D08"/>
    <w:rsid w:val="3A993A77"/>
    <w:rsid w:val="3AA84445"/>
    <w:rsid w:val="3BB64D58"/>
    <w:rsid w:val="3BF440BC"/>
    <w:rsid w:val="3C062EE9"/>
    <w:rsid w:val="3C505DCC"/>
    <w:rsid w:val="3C744AE0"/>
    <w:rsid w:val="3CE366BA"/>
    <w:rsid w:val="3D197FEB"/>
    <w:rsid w:val="3D224EF1"/>
    <w:rsid w:val="3D2D523E"/>
    <w:rsid w:val="3D421D51"/>
    <w:rsid w:val="3D7B530B"/>
    <w:rsid w:val="3D7D1624"/>
    <w:rsid w:val="3DF72B83"/>
    <w:rsid w:val="3E1E5BE1"/>
    <w:rsid w:val="3E28254F"/>
    <w:rsid w:val="3E2F3E68"/>
    <w:rsid w:val="3E491A41"/>
    <w:rsid w:val="3EF02461"/>
    <w:rsid w:val="3F050133"/>
    <w:rsid w:val="3F947C8C"/>
    <w:rsid w:val="3FE446A3"/>
    <w:rsid w:val="402361C2"/>
    <w:rsid w:val="402D6FC2"/>
    <w:rsid w:val="404E70A4"/>
    <w:rsid w:val="407D75AE"/>
    <w:rsid w:val="40EE2436"/>
    <w:rsid w:val="421D3BAA"/>
    <w:rsid w:val="424209BD"/>
    <w:rsid w:val="427904B6"/>
    <w:rsid w:val="42893FF2"/>
    <w:rsid w:val="42CF6665"/>
    <w:rsid w:val="42EB6DBC"/>
    <w:rsid w:val="43816AF3"/>
    <w:rsid w:val="43B253C8"/>
    <w:rsid w:val="43D63445"/>
    <w:rsid w:val="43F10BAD"/>
    <w:rsid w:val="445B45C0"/>
    <w:rsid w:val="44951BE3"/>
    <w:rsid w:val="44B259C5"/>
    <w:rsid w:val="44C01DA2"/>
    <w:rsid w:val="44F56398"/>
    <w:rsid w:val="45060665"/>
    <w:rsid w:val="451A31AC"/>
    <w:rsid w:val="455A638E"/>
    <w:rsid w:val="457552CC"/>
    <w:rsid w:val="458D0838"/>
    <w:rsid w:val="45AC4C3D"/>
    <w:rsid w:val="462D0AD8"/>
    <w:rsid w:val="465B3FD1"/>
    <w:rsid w:val="466300C6"/>
    <w:rsid w:val="46722355"/>
    <w:rsid w:val="467274CD"/>
    <w:rsid w:val="46D42B98"/>
    <w:rsid w:val="46E647FF"/>
    <w:rsid w:val="47111656"/>
    <w:rsid w:val="4723235E"/>
    <w:rsid w:val="472426FE"/>
    <w:rsid w:val="47507D9F"/>
    <w:rsid w:val="477D169E"/>
    <w:rsid w:val="47AB5F3B"/>
    <w:rsid w:val="47BE40A4"/>
    <w:rsid w:val="47C6036F"/>
    <w:rsid w:val="47D1182F"/>
    <w:rsid w:val="47FA2892"/>
    <w:rsid w:val="47FF1591"/>
    <w:rsid w:val="488E1415"/>
    <w:rsid w:val="48D849A2"/>
    <w:rsid w:val="48F141AC"/>
    <w:rsid w:val="497D69F1"/>
    <w:rsid w:val="49C17C96"/>
    <w:rsid w:val="49F863E4"/>
    <w:rsid w:val="4A090AFB"/>
    <w:rsid w:val="4A0C4900"/>
    <w:rsid w:val="4A14488C"/>
    <w:rsid w:val="4A286D58"/>
    <w:rsid w:val="4A3A6478"/>
    <w:rsid w:val="4A52181C"/>
    <w:rsid w:val="4A5A2422"/>
    <w:rsid w:val="4A9B72C4"/>
    <w:rsid w:val="4B01139C"/>
    <w:rsid w:val="4B817AD0"/>
    <w:rsid w:val="4B940D2E"/>
    <w:rsid w:val="4BB35481"/>
    <w:rsid w:val="4BD17F0E"/>
    <w:rsid w:val="4C1B4EFE"/>
    <w:rsid w:val="4C884122"/>
    <w:rsid w:val="4CC929C2"/>
    <w:rsid w:val="4CED58A3"/>
    <w:rsid w:val="4D275048"/>
    <w:rsid w:val="4D350CEA"/>
    <w:rsid w:val="4D3716BA"/>
    <w:rsid w:val="4D3F5C5E"/>
    <w:rsid w:val="4D822C88"/>
    <w:rsid w:val="4DDC0323"/>
    <w:rsid w:val="4DE2697C"/>
    <w:rsid w:val="4DF30DC4"/>
    <w:rsid w:val="4DF941CA"/>
    <w:rsid w:val="4DFC1BA7"/>
    <w:rsid w:val="4E0873F4"/>
    <w:rsid w:val="4EB720FD"/>
    <w:rsid w:val="4EBF7C33"/>
    <w:rsid w:val="4ED06B76"/>
    <w:rsid w:val="4EF0106D"/>
    <w:rsid w:val="4F0429A0"/>
    <w:rsid w:val="4F047A48"/>
    <w:rsid w:val="4F2209A0"/>
    <w:rsid w:val="4F4E1B9B"/>
    <w:rsid w:val="4F631B4E"/>
    <w:rsid w:val="4F6E16AC"/>
    <w:rsid w:val="4F722A9C"/>
    <w:rsid w:val="4F842E2A"/>
    <w:rsid w:val="4F845313"/>
    <w:rsid w:val="4FD37A23"/>
    <w:rsid w:val="4FE75A04"/>
    <w:rsid w:val="4FF614C7"/>
    <w:rsid w:val="500C0CC8"/>
    <w:rsid w:val="50307452"/>
    <w:rsid w:val="503960DE"/>
    <w:rsid w:val="5064001B"/>
    <w:rsid w:val="506D325B"/>
    <w:rsid w:val="50834F78"/>
    <w:rsid w:val="50A33F7D"/>
    <w:rsid w:val="50A83727"/>
    <w:rsid w:val="5105719C"/>
    <w:rsid w:val="510D55F3"/>
    <w:rsid w:val="512340A1"/>
    <w:rsid w:val="51320605"/>
    <w:rsid w:val="514769C6"/>
    <w:rsid w:val="516E75AA"/>
    <w:rsid w:val="51A964F1"/>
    <w:rsid w:val="51E97F46"/>
    <w:rsid w:val="521437C7"/>
    <w:rsid w:val="5253020F"/>
    <w:rsid w:val="529E2431"/>
    <w:rsid w:val="52A07EEB"/>
    <w:rsid w:val="52C90428"/>
    <w:rsid w:val="52D22683"/>
    <w:rsid w:val="531144C7"/>
    <w:rsid w:val="53125A0C"/>
    <w:rsid w:val="53350947"/>
    <w:rsid w:val="538E5406"/>
    <w:rsid w:val="546B4E0D"/>
    <w:rsid w:val="54742DFB"/>
    <w:rsid w:val="54DA692F"/>
    <w:rsid w:val="54E535AF"/>
    <w:rsid w:val="55060881"/>
    <w:rsid w:val="5533728A"/>
    <w:rsid w:val="5544551F"/>
    <w:rsid w:val="55AB59B7"/>
    <w:rsid w:val="55D77E90"/>
    <w:rsid w:val="56155D94"/>
    <w:rsid w:val="561A4605"/>
    <w:rsid w:val="56775EEA"/>
    <w:rsid w:val="569C2E06"/>
    <w:rsid w:val="570317FD"/>
    <w:rsid w:val="5704711A"/>
    <w:rsid w:val="572F2370"/>
    <w:rsid w:val="573C5B9C"/>
    <w:rsid w:val="5784445E"/>
    <w:rsid w:val="57B25DF1"/>
    <w:rsid w:val="57CA363E"/>
    <w:rsid w:val="58104BA6"/>
    <w:rsid w:val="58366AA9"/>
    <w:rsid w:val="585645FD"/>
    <w:rsid w:val="5856786C"/>
    <w:rsid w:val="591F0CB6"/>
    <w:rsid w:val="59282953"/>
    <w:rsid w:val="598D08A6"/>
    <w:rsid w:val="5A38567A"/>
    <w:rsid w:val="5A902A9D"/>
    <w:rsid w:val="5A963B13"/>
    <w:rsid w:val="5B0A0D49"/>
    <w:rsid w:val="5B1222B3"/>
    <w:rsid w:val="5B785010"/>
    <w:rsid w:val="5BF1041A"/>
    <w:rsid w:val="5BF14773"/>
    <w:rsid w:val="5BFE264E"/>
    <w:rsid w:val="5C356D46"/>
    <w:rsid w:val="5C3D6BC4"/>
    <w:rsid w:val="5C42734B"/>
    <w:rsid w:val="5C541DC2"/>
    <w:rsid w:val="5C857E58"/>
    <w:rsid w:val="5CA2167A"/>
    <w:rsid w:val="5CA379D7"/>
    <w:rsid w:val="5CCC23EE"/>
    <w:rsid w:val="5CD70EB5"/>
    <w:rsid w:val="5CF35D8B"/>
    <w:rsid w:val="5D0920E0"/>
    <w:rsid w:val="5D180542"/>
    <w:rsid w:val="5D2355B2"/>
    <w:rsid w:val="5D5A714A"/>
    <w:rsid w:val="5D6B2AAA"/>
    <w:rsid w:val="5DC31A1C"/>
    <w:rsid w:val="5E0B3896"/>
    <w:rsid w:val="5E0E3785"/>
    <w:rsid w:val="5E2C23B9"/>
    <w:rsid w:val="5E2E79B9"/>
    <w:rsid w:val="5E507AD2"/>
    <w:rsid w:val="5E7656D4"/>
    <w:rsid w:val="5EE32BAA"/>
    <w:rsid w:val="5F2E2AA9"/>
    <w:rsid w:val="5F366325"/>
    <w:rsid w:val="5F605F9B"/>
    <w:rsid w:val="5F895808"/>
    <w:rsid w:val="5F987795"/>
    <w:rsid w:val="5FA765CA"/>
    <w:rsid w:val="60042CC8"/>
    <w:rsid w:val="600E5E96"/>
    <w:rsid w:val="60162E5B"/>
    <w:rsid w:val="602B1A37"/>
    <w:rsid w:val="60695921"/>
    <w:rsid w:val="609A03D1"/>
    <w:rsid w:val="60B92EEA"/>
    <w:rsid w:val="615C2F45"/>
    <w:rsid w:val="61735F9E"/>
    <w:rsid w:val="619A154A"/>
    <w:rsid w:val="61C60BE5"/>
    <w:rsid w:val="620866D8"/>
    <w:rsid w:val="62280BB1"/>
    <w:rsid w:val="62876FE7"/>
    <w:rsid w:val="62D67FA8"/>
    <w:rsid w:val="62E67155"/>
    <w:rsid w:val="62F353CC"/>
    <w:rsid w:val="63377533"/>
    <w:rsid w:val="63F97FDB"/>
    <w:rsid w:val="64031C57"/>
    <w:rsid w:val="640B35B0"/>
    <w:rsid w:val="64116EA2"/>
    <w:rsid w:val="643170C9"/>
    <w:rsid w:val="64372C0E"/>
    <w:rsid w:val="644F2644"/>
    <w:rsid w:val="646C5DD6"/>
    <w:rsid w:val="647C01EB"/>
    <w:rsid w:val="648532C7"/>
    <w:rsid w:val="6515358B"/>
    <w:rsid w:val="651B1A4D"/>
    <w:rsid w:val="6521665F"/>
    <w:rsid w:val="65947DE9"/>
    <w:rsid w:val="6598464B"/>
    <w:rsid w:val="659D4452"/>
    <w:rsid w:val="65CA29CF"/>
    <w:rsid w:val="661E4D90"/>
    <w:rsid w:val="667626FB"/>
    <w:rsid w:val="66AA4BC9"/>
    <w:rsid w:val="66AB1C42"/>
    <w:rsid w:val="67107A80"/>
    <w:rsid w:val="67830E18"/>
    <w:rsid w:val="679C588C"/>
    <w:rsid w:val="67A363F8"/>
    <w:rsid w:val="67CE54D4"/>
    <w:rsid w:val="67FF3D3D"/>
    <w:rsid w:val="681E5291"/>
    <w:rsid w:val="6823606E"/>
    <w:rsid w:val="682972E3"/>
    <w:rsid w:val="68D463FE"/>
    <w:rsid w:val="68EE7C9D"/>
    <w:rsid w:val="696C68F3"/>
    <w:rsid w:val="697329D7"/>
    <w:rsid w:val="69732D01"/>
    <w:rsid w:val="697F5DFF"/>
    <w:rsid w:val="69957593"/>
    <w:rsid w:val="69AB63E9"/>
    <w:rsid w:val="69FA52A5"/>
    <w:rsid w:val="6A647E9E"/>
    <w:rsid w:val="6A6D0F28"/>
    <w:rsid w:val="6A6D77AF"/>
    <w:rsid w:val="6A941623"/>
    <w:rsid w:val="6AAB5388"/>
    <w:rsid w:val="6AB77D79"/>
    <w:rsid w:val="6AE520F0"/>
    <w:rsid w:val="6AED262E"/>
    <w:rsid w:val="6B33689B"/>
    <w:rsid w:val="6B49292C"/>
    <w:rsid w:val="6B9C3C8F"/>
    <w:rsid w:val="6BAC404F"/>
    <w:rsid w:val="6BC12355"/>
    <w:rsid w:val="6C030617"/>
    <w:rsid w:val="6C78781B"/>
    <w:rsid w:val="6CB00744"/>
    <w:rsid w:val="6CF85845"/>
    <w:rsid w:val="6D495562"/>
    <w:rsid w:val="6D7A59D1"/>
    <w:rsid w:val="6DD929AE"/>
    <w:rsid w:val="6DF2148B"/>
    <w:rsid w:val="6E116D4B"/>
    <w:rsid w:val="6E406DBD"/>
    <w:rsid w:val="6E616310"/>
    <w:rsid w:val="6EC1364F"/>
    <w:rsid w:val="6ECC364A"/>
    <w:rsid w:val="6EE87851"/>
    <w:rsid w:val="6F751792"/>
    <w:rsid w:val="70064187"/>
    <w:rsid w:val="700944EE"/>
    <w:rsid w:val="70370E04"/>
    <w:rsid w:val="704071B4"/>
    <w:rsid w:val="70585875"/>
    <w:rsid w:val="70FD06F4"/>
    <w:rsid w:val="71045508"/>
    <w:rsid w:val="717F5936"/>
    <w:rsid w:val="7188019B"/>
    <w:rsid w:val="71B21828"/>
    <w:rsid w:val="72101617"/>
    <w:rsid w:val="72114871"/>
    <w:rsid w:val="72152365"/>
    <w:rsid w:val="72485219"/>
    <w:rsid w:val="724D1EB6"/>
    <w:rsid w:val="725141C6"/>
    <w:rsid w:val="72545B2C"/>
    <w:rsid w:val="725A3644"/>
    <w:rsid w:val="72726025"/>
    <w:rsid w:val="729E5705"/>
    <w:rsid w:val="729F5756"/>
    <w:rsid w:val="72AF2857"/>
    <w:rsid w:val="73344CDA"/>
    <w:rsid w:val="734C1169"/>
    <w:rsid w:val="73580FD3"/>
    <w:rsid w:val="73615822"/>
    <w:rsid w:val="73735198"/>
    <w:rsid w:val="73CF2645"/>
    <w:rsid w:val="73E15AE4"/>
    <w:rsid w:val="740001D2"/>
    <w:rsid w:val="74466767"/>
    <w:rsid w:val="74501D1B"/>
    <w:rsid w:val="747877BF"/>
    <w:rsid w:val="74DE54F2"/>
    <w:rsid w:val="74E27637"/>
    <w:rsid w:val="75437D27"/>
    <w:rsid w:val="75552290"/>
    <w:rsid w:val="75E57A9E"/>
    <w:rsid w:val="762744BF"/>
    <w:rsid w:val="76402B00"/>
    <w:rsid w:val="76527CA0"/>
    <w:rsid w:val="76A569C6"/>
    <w:rsid w:val="76BA0D7E"/>
    <w:rsid w:val="76C12135"/>
    <w:rsid w:val="7700479D"/>
    <w:rsid w:val="775702C2"/>
    <w:rsid w:val="775E5E4F"/>
    <w:rsid w:val="78400C04"/>
    <w:rsid w:val="785E3185"/>
    <w:rsid w:val="78764F0B"/>
    <w:rsid w:val="7888170A"/>
    <w:rsid w:val="78A55A79"/>
    <w:rsid w:val="78BF4585"/>
    <w:rsid w:val="78E278CA"/>
    <w:rsid w:val="791633D5"/>
    <w:rsid w:val="79E349C4"/>
    <w:rsid w:val="7A5677A6"/>
    <w:rsid w:val="7A8354A4"/>
    <w:rsid w:val="7A8F31B8"/>
    <w:rsid w:val="7AA66C46"/>
    <w:rsid w:val="7AB16F73"/>
    <w:rsid w:val="7AC25909"/>
    <w:rsid w:val="7ACD573F"/>
    <w:rsid w:val="7B07321E"/>
    <w:rsid w:val="7B70184C"/>
    <w:rsid w:val="7B795A06"/>
    <w:rsid w:val="7B7D02B0"/>
    <w:rsid w:val="7BD174EE"/>
    <w:rsid w:val="7C6118AC"/>
    <w:rsid w:val="7C770343"/>
    <w:rsid w:val="7CC242E4"/>
    <w:rsid w:val="7CC60625"/>
    <w:rsid w:val="7D114792"/>
    <w:rsid w:val="7D390929"/>
    <w:rsid w:val="7D417A12"/>
    <w:rsid w:val="7D571F26"/>
    <w:rsid w:val="7D893FCD"/>
    <w:rsid w:val="7DD32B5F"/>
    <w:rsid w:val="7DF93D9F"/>
    <w:rsid w:val="7E080E3B"/>
    <w:rsid w:val="7E6F16C0"/>
    <w:rsid w:val="7E8652FF"/>
    <w:rsid w:val="7E910745"/>
    <w:rsid w:val="7EC3528E"/>
    <w:rsid w:val="7F0B6E70"/>
    <w:rsid w:val="7F2376CC"/>
    <w:rsid w:val="7F2C2138"/>
    <w:rsid w:val="7F377AFE"/>
    <w:rsid w:val="7F440AD7"/>
    <w:rsid w:val="7F4C2735"/>
    <w:rsid w:val="7F523FA3"/>
    <w:rsid w:val="7F725EEE"/>
    <w:rsid w:val="7F9E22C3"/>
    <w:rsid w:val="7FA73051"/>
    <w:rsid w:val="7FC2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2026-09-21T06:37:00Z</dcterms:created>
  <dc:creator>李高林</dc:creator>
  <cp:lastModifiedBy>李高林</cp:lastModifiedBy>
  <dcterms:modified xsi:type="dcterms:W3CDTF">2026-09-24T03:18:59Z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1E4C9C62833E43B385070F83DBEEBAC5_11</vt:lpwstr>
  </property>
</Properties>
</file>